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D699" w14:textId="0CA9C70D" w:rsidR="00312C84" w:rsidRDefault="002408D0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8F4866">
        <w:rPr>
          <w:b/>
          <w:sz w:val="28"/>
          <w:szCs w:val="28"/>
          <w:u w:val="single"/>
        </w:rPr>
        <w:t>Neplatiči parcela U</w:t>
      </w:r>
    </w:p>
    <w:p w14:paraId="2AEAD69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AEAD69B" w14:textId="77777777" w:rsidR="00836A2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</w:t>
      </w:r>
      <w:r w:rsidR="0073021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="00730213">
        <w:rPr>
          <w:sz w:val="24"/>
          <w:szCs w:val="24"/>
        </w:rPr>
        <w:t xml:space="preserve">       </w:t>
      </w:r>
      <w:r>
        <w:rPr>
          <w:sz w:val="24"/>
          <w:szCs w:val="24"/>
        </w:rPr>
        <w:t>Hudec Jozef</w:t>
      </w:r>
      <w:r w:rsidR="0073021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</w:p>
    <w:p w14:paraId="2AEAD69C" w14:textId="77777777" w:rsidR="00490C39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14,15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rod. Lehotská                                                 15.02.2004</w:t>
      </w:r>
    </w:p>
    <w:p w14:paraId="2AEAD69D" w14:textId="77777777" w:rsidR="00EB045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rod. Vidová     </w:t>
      </w:r>
      <w:r w:rsidR="00730213">
        <w:rPr>
          <w:sz w:val="24"/>
          <w:szCs w:val="24"/>
        </w:rPr>
        <w:t xml:space="preserve">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</w:t>
      </w:r>
      <w:r>
        <w:rPr>
          <w:sz w:val="24"/>
          <w:szCs w:val="24"/>
        </w:rPr>
        <w:t>24.04.2012</w:t>
      </w:r>
    </w:p>
    <w:p w14:paraId="2AEAD69E" w14:textId="3854FC4E" w:rsidR="00EB0458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24,25,26</w:t>
      </w:r>
      <w:r w:rsidR="0073021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>rod. Otiepková, Balúchová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434892">
        <w:rPr>
          <w:sz w:val="24"/>
          <w:szCs w:val="24"/>
        </w:rPr>
        <w:t xml:space="preserve">          </w:t>
      </w:r>
      <w:r w:rsidR="00730213">
        <w:rPr>
          <w:sz w:val="24"/>
          <w:szCs w:val="24"/>
        </w:rPr>
        <w:t xml:space="preserve"> </w:t>
      </w:r>
      <w:r w:rsidR="008B2F0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>
        <w:rPr>
          <w:sz w:val="24"/>
          <w:szCs w:val="24"/>
        </w:rPr>
        <w:t>2000</w:t>
      </w:r>
    </w:p>
    <w:p w14:paraId="422F3E72" w14:textId="09C07BAB" w:rsidR="008B2F08" w:rsidRDefault="008B2F0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29,30,31                                                     rod. Bayerová                                                 09.11.2020</w:t>
      </w:r>
    </w:p>
    <w:p w14:paraId="2AEAD69F" w14:textId="77777777" w:rsidR="00AF5EEE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Čiefová Katarína   </w:t>
      </w:r>
      <w:r w:rsidR="00730213">
        <w:rPr>
          <w:sz w:val="24"/>
          <w:szCs w:val="24"/>
        </w:rPr>
        <w:t xml:space="preserve">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</w:t>
      </w:r>
      <w:r w:rsidR="00434892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   </w:t>
      </w:r>
      <w:r>
        <w:rPr>
          <w:sz w:val="24"/>
          <w:szCs w:val="24"/>
        </w:rPr>
        <w:t>1997</w:t>
      </w:r>
    </w:p>
    <w:p w14:paraId="2AEAD6A0" w14:textId="5E89BACE" w:rsidR="00BB0ED3" w:rsidRDefault="0035240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42,43,44</w:t>
      </w:r>
      <w:r w:rsidR="0073021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rod. Kuzmová                                        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1995</w:t>
      </w:r>
      <w:r w:rsidR="002408D0">
        <w:rPr>
          <w:sz w:val="24"/>
          <w:szCs w:val="24"/>
        </w:rPr>
        <w:t xml:space="preserve">                   </w:t>
      </w:r>
    </w:p>
    <w:p w14:paraId="2AEAD6A1" w14:textId="77777777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                               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Francová             </w:t>
      </w:r>
      <w:r w:rsidR="00730213">
        <w:rPr>
          <w:sz w:val="24"/>
          <w:szCs w:val="24"/>
        </w:rPr>
        <w:t xml:space="preserve">  </w:t>
      </w:r>
      <w:r w:rsidR="006D72F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07.03.2016</w:t>
      </w:r>
    </w:p>
    <w:p w14:paraId="2AEAD6A2" w14:textId="1A99017F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</w:t>
      </w:r>
      <w:r w:rsidR="006D72F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rod. Balážová 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</w:t>
      </w:r>
      <w:r w:rsidR="00434892">
        <w:rPr>
          <w:sz w:val="24"/>
          <w:szCs w:val="24"/>
        </w:rPr>
        <w:t xml:space="preserve">           </w:t>
      </w:r>
      <w:r w:rsidR="006D72FA">
        <w:rPr>
          <w:sz w:val="24"/>
          <w:szCs w:val="24"/>
        </w:rPr>
        <w:t xml:space="preserve">   </w:t>
      </w:r>
      <w:r>
        <w:rPr>
          <w:sz w:val="24"/>
          <w:szCs w:val="24"/>
        </w:rPr>
        <w:t>1995</w:t>
      </w:r>
    </w:p>
    <w:p w14:paraId="2AEAD6A3" w14:textId="77777777" w:rsidR="00836A28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63,64</w:t>
      </w:r>
      <w:r w:rsidR="00836A2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</w:t>
      </w:r>
      <w:r w:rsidR="00836A28">
        <w:rPr>
          <w:sz w:val="24"/>
          <w:szCs w:val="24"/>
        </w:rPr>
        <w:t xml:space="preserve"> </w:t>
      </w:r>
      <w:r>
        <w:rPr>
          <w:sz w:val="24"/>
          <w:szCs w:val="24"/>
        </w:rPr>
        <w:t>rod. Reimanová</w:t>
      </w:r>
      <w:r w:rsidR="00836A2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="00836A2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27.01.2005</w:t>
      </w:r>
    </w:p>
    <w:p w14:paraId="2AEAD6A5" w14:textId="641CAD8C" w:rsidR="001C1E05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Polinák                                                             05.09.1990</w:t>
      </w:r>
    </w:p>
    <w:p w14:paraId="2AEAD6A6" w14:textId="77777777" w:rsidR="00E1756D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rod. Kameschová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25.09.2001</w:t>
      </w:r>
    </w:p>
    <w:p w14:paraId="2AEAD6A8" w14:textId="77777777" w:rsidR="00E1756D" w:rsidRDefault="001418EF" w:rsidP="001418EF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103,104,105                                              Chlebovec, rod. Wágnerová                   </w:t>
      </w:r>
      <w:r w:rsidR="004348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1984</w:t>
      </w:r>
    </w:p>
    <w:p w14:paraId="2AEAD6A9" w14:textId="4F12D636" w:rsidR="00836A28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106,107                                                      rod. Dobalová, Maršálová                            01.04.2012</w:t>
      </w:r>
    </w:p>
    <w:p w14:paraId="2AEAD6AA" w14:textId="77777777" w:rsidR="00E1756D" w:rsidRDefault="003171A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128,129                                                      Horná, Bednárik                                             </w:t>
      </w:r>
      <w:r w:rsidR="00605013">
        <w:rPr>
          <w:sz w:val="24"/>
          <w:szCs w:val="24"/>
        </w:rPr>
        <w:t>08.04.2009</w:t>
      </w:r>
    </w:p>
    <w:p w14:paraId="2AEAD6AC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Stropnický Miroslav                                                 1951</w:t>
      </w:r>
    </w:p>
    <w:p w14:paraId="2AEAD6AD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155                                                              Stropnický Ľudvik                                                     1954                                    </w:t>
      </w:r>
    </w:p>
    <w:p w14:paraId="2AEAD6AE" w14:textId="77777777" w:rsidR="00730213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0125D6" w14:textId="344FBFC4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  <w:bookmarkStart w:id="0" w:name="_Hlk122287172"/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</w:t>
      </w:r>
      <w:r w:rsidR="00E5491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parcela U</w:t>
      </w:r>
    </w:p>
    <w:p w14:paraId="3215613A" w14:textId="77777777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93FC9C8" w14:textId="77777777" w:rsidR="00BE4E87" w:rsidRPr="00730213" w:rsidRDefault="00BE4E87" w:rsidP="00BE4E87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bookmarkEnd w:id="0"/>
    <w:p w14:paraId="1F880BD1" w14:textId="77777777" w:rsidR="00325142" w:rsidRDefault="00325142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130,131                                                   rod. Rožňavská                                                     15.02.2022</w:t>
      </w:r>
    </w:p>
    <w:p w14:paraId="42DCBE48" w14:textId="5C81032F" w:rsidR="00325142" w:rsidRDefault="00325142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132,133                                                    p. Rožňavský, p. Hornová                                  15.02.2022</w:t>
      </w:r>
    </w:p>
    <w:p w14:paraId="5C641829" w14:textId="06FFC0ED" w:rsidR="006930C6" w:rsidRDefault="006930C6" w:rsidP="00BE4E87">
      <w:pPr>
        <w:pStyle w:val="Bezriadkovania"/>
        <w:rPr>
          <w:sz w:val="24"/>
          <w:szCs w:val="24"/>
        </w:rPr>
      </w:pPr>
    </w:p>
    <w:p w14:paraId="14908C5E" w14:textId="570DB55D" w:rsidR="006930C6" w:rsidRDefault="006930C6" w:rsidP="006930C6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2023 parcela U</w:t>
      </w:r>
    </w:p>
    <w:p w14:paraId="0865BC68" w14:textId="77777777" w:rsidR="006930C6" w:rsidRDefault="006930C6" w:rsidP="006930C6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41F9957B" w14:textId="77777777" w:rsidR="006930C6" w:rsidRPr="00730213" w:rsidRDefault="006930C6" w:rsidP="006930C6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1C990A62" w14:textId="6F2BBAB0" w:rsidR="006930C6" w:rsidRDefault="006930C6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36,36a                                                       rod. Kassaiová                                                  02.02.2023</w:t>
      </w:r>
    </w:p>
    <w:p w14:paraId="3D76450F" w14:textId="77777777" w:rsidR="006930C6" w:rsidRDefault="006930C6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52a                                                             rod. Šplíchalová                                               12.04.2023</w:t>
      </w:r>
    </w:p>
    <w:p w14:paraId="5F8F8EA4" w14:textId="77777777" w:rsidR="006930C6" w:rsidRDefault="006930C6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68,69                                                         rod. Gerlachová                                                29.10.2023</w:t>
      </w:r>
    </w:p>
    <w:p w14:paraId="65550738" w14:textId="77777777" w:rsidR="0083133D" w:rsidRDefault="0083133D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        rod. Turcerová                                                   20.12.2023</w:t>
      </w:r>
    </w:p>
    <w:p w14:paraId="11DE9D4E" w14:textId="77777777" w:rsidR="0083133D" w:rsidRDefault="0083133D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116,117                                                    rod. Wagnerová                                                11.02.2023</w:t>
      </w:r>
    </w:p>
    <w:p w14:paraId="7BA5F2D0" w14:textId="53237223" w:rsidR="006930C6" w:rsidRDefault="006930C6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78DB7F21" w14:textId="17A8FFC4" w:rsidR="002F40F2" w:rsidRDefault="002F40F2" w:rsidP="00BE4E87">
      <w:pPr>
        <w:pStyle w:val="Bezriadkovania"/>
        <w:rPr>
          <w:sz w:val="24"/>
          <w:szCs w:val="24"/>
        </w:rPr>
      </w:pPr>
    </w:p>
    <w:p w14:paraId="4968AF89" w14:textId="77777777" w:rsidR="002F40F2" w:rsidRDefault="002F40F2" w:rsidP="00BE4E87">
      <w:pPr>
        <w:pStyle w:val="Bezriadkovania"/>
        <w:rPr>
          <w:sz w:val="24"/>
          <w:szCs w:val="24"/>
        </w:rPr>
      </w:pPr>
    </w:p>
    <w:p w14:paraId="2AEAD6BF" w14:textId="6E7A4FD0" w:rsidR="00526951" w:rsidRDefault="00BE1896" w:rsidP="000706FE">
      <w:pPr>
        <w:rPr>
          <w:b/>
          <w:sz w:val="24"/>
          <w:szCs w:val="24"/>
        </w:rPr>
      </w:pPr>
      <w:r w:rsidRPr="008B3741">
        <w:rPr>
          <w:b/>
          <w:sz w:val="24"/>
          <w:szCs w:val="24"/>
        </w:rPr>
        <w:t xml:space="preserve">Aktualizácia: </w:t>
      </w:r>
      <w:r w:rsidR="008B2F08">
        <w:rPr>
          <w:b/>
          <w:sz w:val="24"/>
          <w:szCs w:val="24"/>
        </w:rPr>
        <w:t>30.01.2023</w:t>
      </w:r>
    </w:p>
    <w:p w14:paraId="511515E7" w14:textId="77777777" w:rsidR="0072723C" w:rsidRDefault="0072723C" w:rsidP="000706FE">
      <w:pPr>
        <w:rPr>
          <w:b/>
          <w:sz w:val="24"/>
          <w:szCs w:val="24"/>
        </w:rPr>
      </w:pPr>
    </w:p>
    <w:sectPr w:rsidR="0072723C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117E"/>
    <w:rsid w:val="00011FE8"/>
    <w:rsid w:val="00023EE6"/>
    <w:rsid w:val="000706FE"/>
    <w:rsid w:val="00090E19"/>
    <w:rsid w:val="00091C43"/>
    <w:rsid w:val="000B4909"/>
    <w:rsid w:val="00130F46"/>
    <w:rsid w:val="00131339"/>
    <w:rsid w:val="001418EF"/>
    <w:rsid w:val="00152012"/>
    <w:rsid w:val="001C1E05"/>
    <w:rsid w:val="00204D48"/>
    <w:rsid w:val="002122F1"/>
    <w:rsid w:val="002408D0"/>
    <w:rsid w:val="002453D7"/>
    <w:rsid w:val="00252D87"/>
    <w:rsid w:val="002778C4"/>
    <w:rsid w:val="002F40F2"/>
    <w:rsid w:val="00312C84"/>
    <w:rsid w:val="003171AF"/>
    <w:rsid w:val="0032251D"/>
    <w:rsid w:val="00325142"/>
    <w:rsid w:val="00337029"/>
    <w:rsid w:val="00352403"/>
    <w:rsid w:val="003A7E7B"/>
    <w:rsid w:val="003B0F44"/>
    <w:rsid w:val="003B745C"/>
    <w:rsid w:val="003E7056"/>
    <w:rsid w:val="00402B7B"/>
    <w:rsid w:val="00412E7B"/>
    <w:rsid w:val="004176B1"/>
    <w:rsid w:val="00422872"/>
    <w:rsid w:val="004310CD"/>
    <w:rsid w:val="00434892"/>
    <w:rsid w:val="00460574"/>
    <w:rsid w:val="00481656"/>
    <w:rsid w:val="00490C39"/>
    <w:rsid w:val="004A1468"/>
    <w:rsid w:val="005157A7"/>
    <w:rsid w:val="00526951"/>
    <w:rsid w:val="0052776E"/>
    <w:rsid w:val="00546C42"/>
    <w:rsid w:val="00587C82"/>
    <w:rsid w:val="005B002C"/>
    <w:rsid w:val="005B2FE6"/>
    <w:rsid w:val="005C18CD"/>
    <w:rsid w:val="005C200C"/>
    <w:rsid w:val="005D084B"/>
    <w:rsid w:val="00605013"/>
    <w:rsid w:val="006410A1"/>
    <w:rsid w:val="00641744"/>
    <w:rsid w:val="006442E1"/>
    <w:rsid w:val="006472A8"/>
    <w:rsid w:val="00674AB5"/>
    <w:rsid w:val="00680209"/>
    <w:rsid w:val="006817A6"/>
    <w:rsid w:val="00684BCD"/>
    <w:rsid w:val="006930C6"/>
    <w:rsid w:val="006A1989"/>
    <w:rsid w:val="006D72FA"/>
    <w:rsid w:val="00716A62"/>
    <w:rsid w:val="00721691"/>
    <w:rsid w:val="0072723C"/>
    <w:rsid w:val="00730213"/>
    <w:rsid w:val="00741C10"/>
    <w:rsid w:val="00742425"/>
    <w:rsid w:val="007659D6"/>
    <w:rsid w:val="007A65D8"/>
    <w:rsid w:val="007B00A5"/>
    <w:rsid w:val="007B22CF"/>
    <w:rsid w:val="008136DB"/>
    <w:rsid w:val="008250EC"/>
    <w:rsid w:val="0083069D"/>
    <w:rsid w:val="0083133D"/>
    <w:rsid w:val="00836A28"/>
    <w:rsid w:val="00842588"/>
    <w:rsid w:val="00851AA6"/>
    <w:rsid w:val="00851D90"/>
    <w:rsid w:val="00871B3E"/>
    <w:rsid w:val="00873144"/>
    <w:rsid w:val="008910BD"/>
    <w:rsid w:val="008A261F"/>
    <w:rsid w:val="008B2F08"/>
    <w:rsid w:val="008B3741"/>
    <w:rsid w:val="008D7CC1"/>
    <w:rsid w:val="008F4866"/>
    <w:rsid w:val="00923647"/>
    <w:rsid w:val="009431B5"/>
    <w:rsid w:val="009C4B4B"/>
    <w:rsid w:val="009F2DE7"/>
    <w:rsid w:val="00A172C2"/>
    <w:rsid w:val="00A24510"/>
    <w:rsid w:val="00A3021F"/>
    <w:rsid w:val="00A36721"/>
    <w:rsid w:val="00A648C9"/>
    <w:rsid w:val="00A66FC1"/>
    <w:rsid w:val="00A73869"/>
    <w:rsid w:val="00AA0DDC"/>
    <w:rsid w:val="00AB0DDE"/>
    <w:rsid w:val="00AB4924"/>
    <w:rsid w:val="00AF36CC"/>
    <w:rsid w:val="00AF5EEE"/>
    <w:rsid w:val="00B275B0"/>
    <w:rsid w:val="00B27D51"/>
    <w:rsid w:val="00B90605"/>
    <w:rsid w:val="00B96DE0"/>
    <w:rsid w:val="00BB0ED3"/>
    <w:rsid w:val="00BB5EB2"/>
    <w:rsid w:val="00BC2B63"/>
    <w:rsid w:val="00BD4EE0"/>
    <w:rsid w:val="00BE1896"/>
    <w:rsid w:val="00BE4E87"/>
    <w:rsid w:val="00BF685F"/>
    <w:rsid w:val="00C110AB"/>
    <w:rsid w:val="00C20741"/>
    <w:rsid w:val="00C6190D"/>
    <w:rsid w:val="00CA1B82"/>
    <w:rsid w:val="00CB3448"/>
    <w:rsid w:val="00CB64CA"/>
    <w:rsid w:val="00D033B8"/>
    <w:rsid w:val="00D24A17"/>
    <w:rsid w:val="00D65238"/>
    <w:rsid w:val="00D73649"/>
    <w:rsid w:val="00DD42C1"/>
    <w:rsid w:val="00E005F5"/>
    <w:rsid w:val="00E1756D"/>
    <w:rsid w:val="00E17731"/>
    <w:rsid w:val="00E32580"/>
    <w:rsid w:val="00E50F5A"/>
    <w:rsid w:val="00E5491A"/>
    <w:rsid w:val="00E84B6B"/>
    <w:rsid w:val="00E91816"/>
    <w:rsid w:val="00E97A59"/>
    <w:rsid w:val="00EA799E"/>
    <w:rsid w:val="00EB0458"/>
    <w:rsid w:val="00ED7C42"/>
    <w:rsid w:val="00F02E6F"/>
    <w:rsid w:val="00F40254"/>
    <w:rsid w:val="00F76C78"/>
    <w:rsid w:val="00F8730F"/>
    <w:rsid w:val="00FB22DA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D699"/>
  <w15:docId w15:val="{0F809AC0-78D2-4297-8E59-2CD4B2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866C-7B03-4101-A2F3-D600E1C8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47</cp:revision>
  <cp:lastPrinted>2016-12-02T08:23:00Z</cp:lastPrinted>
  <dcterms:created xsi:type="dcterms:W3CDTF">2020-01-13T10:01:00Z</dcterms:created>
  <dcterms:modified xsi:type="dcterms:W3CDTF">2023-01-30T10:25:00Z</dcterms:modified>
</cp:coreProperties>
</file>